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B2" w:rsidRPr="00A04148" w:rsidRDefault="00076D0A" w:rsidP="00B67391">
      <w:pPr>
        <w:jc w:val="center"/>
        <w:rPr>
          <w:b/>
          <w:sz w:val="28"/>
          <w:szCs w:val="28"/>
        </w:rPr>
      </w:pPr>
      <w:r w:rsidRPr="00A04148">
        <w:rPr>
          <w:b/>
          <w:sz w:val="28"/>
          <w:szCs w:val="28"/>
        </w:rPr>
        <w:t>ПОЯСНИТЕЛЬНАЯ ЗАПИСКА</w:t>
      </w:r>
    </w:p>
    <w:p w:rsidR="00B67391" w:rsidRPr="00A04148" w:rsidRDefault="000E661A" w:rsidP="00B6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</w:t>
      </w:r>
      <w:r w:rsidR="00076D0A" w:rsidRPr="00A04148">
        <w:rPr>
          <w:b/>
          <w:sz w:val="28"/>
          <w:szCs w:val="28"/>
        </w:rPr>
        <w:t xml:space="preserve"> Совета городского поселения «Орловский»</w:t>
      </w:r>
    </w:p>
    <w:p w:rsidR="00076D0A" w:rsidRPr="00A04148" w:rsidRDefault="00076D0A" w:rsidP="00B67391">
      <w:pPr>
        <w:jc w:val="center"/>
        <w:rPr>
          <w:b/>
          <w:sz w:val="28"/>
          <w:szCs w:val="28"/>
        </w:rPr>
      </w:pPr>
      <w:r w:rsidRPr="00A04148">
        <w:rPr>
          <w:b/>
          <w:sz w:val="28"/>
          <w:szCs w:val="28"/>
        </w:rPr>
        <w:t>«О</w:t>
      </w:r>
      <w:r w:rsidR="000E661A">
        <w:rPr>
          <w:b/>
          <w:sz w:val="28"/>
          <w:szCs w:val="28"/>
        </w:rPr>
        <w:t>б утверждении бюджета</w:t>
      </w:r>
      <w:r w:rsidRPr="00A04148">
        <w:rPr>
          <w:b/>
          <w:sz w:val="28"/>
          <w:szCs w:val="28"/>
        </w:rPr>
        <w:t xml:space="preserve"> городско</w:t>
      </w:r>
      <w:r w:rsidR="004A74C8">
        <w:rPr>
          <w:b/>
          <w:sz w:val="28"/>
          <w:szCs w:val="28"/>
        </w:rPr>
        <w:t>го поселения «Орловский» на 2020</w:t>
      </w:r>
      <w:r w:rsidRPr="00A04148">
        <w:rPr>
          <w:b/>
          <w:sz w:val="28"/>
          <w:szCs w:val="28"/>
        </w:rPr>
        <w:t xml:space="preserve"> год</w:t>
      </w:r>
      <w:r w:rsidR="004A74C8">
        <w:rPr>
          <w:b/>
          <w:sz w:val="28"/>
          <w:szCs w:val="28"/>
        </w:rPr>
        <w:t xml:space="preserve"> и плановый период 2021 и 2022</w:t>
      </w:r>
      <w:r w:rsidR="004C22CC">
        <w:rPr>
          <w:b/>
          <w:sz w:val="28"/>
          <w:szCs w:val="28"/>
        </w:rPr>
        <w:t xml:space="preserve"> годов</w:t>
      </w:r>
      <w:r w:rsidRPr="00A04148">
        <w:rPr>
          <w:b/>
          <w:sz w:val="28"/>
          <w:szCs w:val="28"/>
        </w:rPr>
        <w:t>».</w:t>
      </w:r>
    </w:p>
    <w:p w:rsidR="00B67391" w:rsidRPr="00B67391" w:rsidRDefault="00B67391" w:rsidP="00B67391">
      <w:pPr>
        <w:jc w:val="center"/>
        <w:rPr>
          <w:sz w:val="28"/>
          <w:szCs w:val="28"/>
        </w:rPr>
      </w:pPr>
    </w:p>
    <w:p w:rsidR="00076D0A" w:rsidRPr="00B67391" w:rsidRDefault="00076D0A" w:rsidP="007C1CAC">
      <w:pPr>
        <w:ind w:firstLine="708"/>
        <w:jc w:val="both"/>
        <w:rPr>
          <w:sz w:val="28"/>
          <w:szCs w:val="28"/>
        </w:rPr>
      </w:pPr>
      <w:r w:rsidRPr="00B67391">
        <w:rPr>
          <w:sz w:val="28"/>
          <w:szCs w:val="28"/>
        </w:rPr>
        <w:t>Настоящая пояснительная записка содержит информацию о параметрах и основных п</w:t>
      </w:r>
      <w:r w:rsidR="00B73860">
        <w:rPr>
          <w:sz w:val="28"/>
          <w:szCs w:val="28"/>
        </w:rPr>
        <w:t>одходах при формировании</w:t>
      </w:r>
      <w:r w:rsidRPr="00B67391">
        <w:rPr>
          <w:sz w:val="28"/>
          <w:szCs w:val="28"/>
        </w:rPr>
        <w:t xml:space="preserve"> бюджета городско</w:t>
      </w:r>
      <w:r w:rsidR="001911B2">
        <w:rPr>
          <w:sz w:val="28"/>
          <w:szCs w:val="28"/>
        </w:rPr>
        <w:t xml:space="preserve">го поселения «Орловский» </w:t>
      </w:r>
      <w:r w:rsidR="004A74C8">
        <w:rPr>
          <w:sz w:val="28"/>
          <w:szCs w:val="28"/>
        </w:rPr>
        <w:t>на 2020</w:t>
      </w:r>
      <w:r w:rsidR="003A2B6D">
        <w:rPr>
          <w:sz w:val="28"/>
          <w:szCs w:val="28"/>
        </w:rPr>
        <w:t xml:space="preserve"> и плановый период 20</w:t>
      </w:r>
      <w:r w:rsidR="004A74C8">
        <w:rPr>
          <w:sz w:val="28"/>
          <w:szCs w:val="28"/>
        </w:rPr>
        <w:t>21 и 2022</w:t>
      </w:r>
      <w:r w:rsidR="004C22CC" w:rsidRPr="004C22CC">
        <w:rPr>
          <w:bCs/>
          <w:sz w:val="28"/>
          <w:szCs w:val="28"/>
        </w:rPr>
        <w:t xml:space="preserve"> годов</w:t>
      </w:r>
      <w:r w:rsidRPr="00B67391">
        <w:rPr>
          <w:sz w:val="28"/>
          <w:szCs w:val="28"/>
        </w:rPr>
        <w:t xml:space="preserve"> по доходам, расходам и источникам финансирования.</w:t>
      </w:r>
    </w:p>
    <w:p w:rsidR="00076D0A" w:rsidRPr="00B67391" w:rsidRDefault="00B73860" w:rsidP="007C1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076D0A" w:rsidRPr="00B67391">
        <w:rPr>
          <w:sz w:val="28"/>
          <w:szCs w:val="28"/>
        </w:rPr>
        <w:t xml:space="preserve"> </w:t>
      </w:r>
      <w:r w:rsidR="00B67391" w:rsidRPr="00B67391">
        <w:rPr>
          <w:sz w:val="28"/>
          <w:szCs w:val="28"/>
        </w:rPr>
        <w:t>подготовлен на основе требований Б</w:t>
      </w:r>
      <w:r w:rsidR="00076D0A" w:rsidRPr="00B67391">
        <w:rPr>
          <w:sz w:val="28"/>
          <w:szCs w:val="28"/>
        </w:rPr>
        <w:t xml:space="preserve">юджетного Кодекса Российской Федерации, Налогового Кодекса Российской Федерации, </w:t>
      </w:r>
      <w:r w:rsidR="00151709" w:rsidRPr="00B67391">
        <w:rPr>
          <w:sz w:val="28"/>
          <w:szCs w:val="28"/>
        </w:rPr>
        <w:t xml:space="preserve"> ФЗ от 06.10.2003 года №131-ФЗ «Об общих принципах организации местного самоуправления  в Российской Федерации, </w:t>
      </w:r>
      <w:r w:rsidR="000117D9" w:rsidRPr="000117D9">
        <w:rPr>
          <w:sz w:val="28"/>
          <w:szCs w:val="28"/>
        </w:rPr>
        <w:t>Решением совета городского поселения «Орловский» от 11 октября 2013 г. № 129 «О бюджетном процессе городского поселения «Орловский»</w:t>
      </w:r>
      <w:r w:rsidR="00151709" w:rsidRPr="00B67391">
        <w:rPr>
          <w:sz w:val="28"/>
          <w:szCs w:val="28"/>
        </w:rPr>
        <w:t xml:space="preserve">, </w:t>
      </w:r>
      <w:r w:rsidR="00076D0A" w:rsidRPr="00B67391">
        <w:rPr>
          <w:sz w:val="28"/>
          <w:szCs w:val="28"/>
        </w:rPr>
        <w:t xml:space="preserve"> </w:t>
      </w:r>
      <w:r w:rsidR="00151709" w:rsidRPr="00B67391">
        <w:rPr>
          <w:sz w:val="28"/>
          <w:szCs w:val="28"/>
        </w:rPr>
        <w:t xml:space="preserve">иных законодательных и нормативных правовых актов Российской Федерации. </w:t>
      </w:r>
    </w:p>
    <w:p w:rsidR="00151709" w:rsidRPr="00B67391" w:rsidRDefault="00151709" w:rsidP="007C1CAC">
      <w:pPr>
        <w:ind w:firstLine="708"/>
        <w:jc w:val="both"/>
        <w:rPr>
          <w:sz w:val="28"/>
          <w:szCs w:val="28"/>
        </w:rPr>
      </w:pPr>
    </w:p>
    <w:p w:rsidR="00151709" w:rsidRDefault="00151709" w:rsidP="007C1CA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4148">
        <w:rPr>
          <w:b/>
          <w:sz w:val="28"/>
          <w:szCs w:val="28"/>
        </w:rPr>
        <w:t>Доходная часть бюджета</w:t>
      </w:r>
    </w:p>
    <w:p w:rsidR="00A04148" w:rsidRPr="00A04148" w:rsidRDefault="00A04148" w:rsidP="00A04148">
      <w:pPr>
        <w:ind w:left="1068"/>
        <w:rPr>
          <w:b/>
          <w:sz w:val="28"/>
          <w:szCs w:val="28"/>
        </w:rPr>
      </w:pPr>
    </w:p>
    <w:p w:rsidR="00B67391" w:rsidRDefault="000117D9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391" w:rsidRPr="00B67391">
        <w:rPr>
          <w:sz w:val="28"/>
          <w:szCs w:val="28"/>
        </w:rPr>
        <w:t>В основу расчетов формирован</w:t>
      </w:r>
      <w:r w:rsidR="007C1CAC">
        <w:rPr>
          <w:sz w:val="28"/>
          <w:szCs w:val="28"/>
        </w:rPr>
        <w:t xml:space="preserve">ия доходной базы бюджета </w:t>
      </w:r>
      <w:r w:rsidR="003279B9">
        <w:rPr>
          <w:sz w:val="28"/>
          <w:szCs w:val="28"/>
        </w:rPr>
        <w:t>на 2020 и плановый период 2021 и 2022</w:t>
      </w:r>
      <w:r w:rsidR="004C22CC" w:rsidRPr="004C22CC">
        <w:rPr>
          <w:bCs/>
          <w:sz w:val="28"/>
          <w:szCs w:val="28"/>
        </w:rPr>
        <w:t xml:space="preserve"> годов</w:t>
      </w:r>
      <w:r w:rsidR="00B67391" w:rsidRPr="00B67391">
        <w:rPr>
          <w:sz w:val="28"/>
          <w:szCs w:val="28"/>
        </w:rPr>
        <w:t xml:space="preserve"> положены </w:t>
      </w:r>
      <w:r w:rsidR="00E02258">
        <w:rPr>
          <w:sz w:val="28"/>
          <w:szCs w:val="28"/>
        </w:rPr>
        <w:t>динамика</w:t>
      </w:r>
      <w:r w:rsidR="00B67391" w:rsidRPr="00B67391">
        <w:rPr>
          <w:sz w:val="28"/>
          <w:szCs w:val="28"/>
        </w:rPr>
        <w:t xml:space="preserve"> социально-эконо</w:t>
      </w:r>
      <w:r w:rsidR="00B67391" w:rsidRPr="000117D9">
        <w:rPr>
          <w:sz w:val="28"/>
          <w:szCs w:val="28"/>
        </w:rPr>
        <w:t>м</w:t>
      </w:r>
      <w:r w:rsidR="00B67391" w:rsidRPr="00B67391">
        <w:rPr>
          <w:sz w:val="28"/>
          <w:szCs w:val="28"/>
        </w:rPr>
        <w:t xml:space="preserve">ического развития городского поселения </w:t>
      </w:r>
      <w:r w:rsidR="00B67391">
        <w:rPr>
          <w:sz w:val="28"/>
          <w:szCs w:val="28"/>
        </w:rPr>
        <w:t xml:space="preserve">«Орловский» </w:t>
      </w:r>
      <w:r w:rsidR="007C1CAC">
        <w:rPr>
          <w:sz w:val="28"/>
          <w:szCs w:val="28"/>
        </w:rPr>
        <w:t>за 201</w:t>
      </w:r>
      <w:r w:rsidR="003279B9">
        <w:rPr>
          <w:sz w:val="28"/>
          <w:szCs w:val="28"/>
        </w:rPr>
        <w:t>9</w:t>
      </w:r>
      <w:r w:rsidR="004C22CC">
        <w:rPr>
          <w:sz w:val="28"/>
          <w:szCs w:val="28"/>
        </w:rPr>
        <w:t xml:space="preserve"> и</w:t>
      </w:r>
      <w:r w:rsidR="0062391B">
        <w:rPr>
          <w:sz w:val="28"/>
          <w:szCs w:val="28"/>
        </w:rPr>
        <w:t xml:space="preserve"> прогноз на </w:t>
      </w:r>
      <w:r w:rsidR="003279B9">
        <w:rPr>
          <w:sz w:val="28"/>
          <w:szCs w:val="28"/>
        </w:rPr>
        <w:t xml:space="preserve"> 2020</w:t>
      </w:r>
      <w:r w:rsidR="00B67391" w:rsidRPr="00B67391">
        <w:rPr>
          <w:sz w:val="28"/>
          <w:szCs w:val="28"/>
        </w:rPr>
        <w:t xml:space="preserve"> год.</w:t>
      </w:r>
    </w:p>
    <w:p w:rsidR="002D42F1" w:rsidRDefault="00CB238E" w:rsidP="002D4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</w:t>
      </w:r>
      <w:r w:rsidR="00B73860">
        <w:rPr>
          <w:sz w:val="28"/>
          <w:szCs w:val="28"/>
        </w:rPr>
        <w:t>пления в бюджет</w:t>
      </w:r>
      <w:r w:rsidR="003279B9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</w:t>
      </w:r>
      <w:r w:rsidR="0027471D">
        <w:rPr>
          <w:sz w:val="28"/>
          <w:szCs w:val="28"/>
        </w:rPr>
        <w:t>д предусмотрено в размере 8 354,8</w:t>
      </w:r>
      <w:r>
        <w:rPr>
          <w:sz w:val="28"/>
          <w:szCs w:val="28"/>
        </w:rPr>
        <w:t> ты</w:t>
      </w:r>
      <w:r w:rsidR="003279B9">
        <w:rPr>
          <w:sz w:val="28"/>
          <w:szCs w:val="28"/>
        </w:rPr>
        <w:t>с. рублей и плановый период 2021 и 2022</w:t>
      </w:r>
      <w:r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предусмотрены в размер</w:t>
      </w:r>
      <w:r w:rsidR="0027471D">
        <w:rPr>
          <w:sz w:val="28"/>
          <w:szCs w:val="28"/>
        </w:rPr>
        <w:t>е  8 773 тыс. рублей и 9 212</w:t>
      </w:r>
      <w:r>
        <w:rPr>
          <w:sz w:val="28"/>
          <w:szCs w:val="28"/>
        </w:rPr>
        <w:t xml:space="preserve"> тыс. рублей соответственно. В том числе дотации бюджетам городских поселений на выравнивание бюджетной обеспеченности </w:t>
      </w:r>
      <w:r w:rsidR="003279B9">
        <w:rPr>
          <w:sz w:val="28"/>
          <w:szCs w:val="28"/>
        </w:rPr>
        <w:t>на 2020</w:t>
      </w:r>
      <w:r w:rsidR="00611516">
        <w:rPr>
          <w:sz w:val="28"/>
          <w:szCs w:val="28"/>
        </w:rPr>
        <w:t xml:space="preserve"> год в размере 4 771</w:t>
      </w:r>
      <w:r w:rsidR="002D42F1">
        <w:rPr>
          <w:sz w:val="28"/>
          <w:szCs w:val="28"/>
        </w:rPr>
        <w:t xml:space="preserve"> т</w:t>
      </w:r>
      <w:r w:rsidR="00F56919">
        <w:rPr>
          <w:sz w:val="28"/>
          <w:szCs w:val="28"/>
        </w:rPr>
        <w:t>ыс.рублей и плановый период 202</w:t>
      </w:r>
      <w:r w:rsidR="003279B9">
        <w:rPr>
          <w:sz w:val="28"/>
          <w:szCs w:val="28"/>
        </w:rPr>
        <w:t>1 и 2022</w:t>
      </w:r>
      <w:r w:rsidR="00611516">
        <w:rPr>
          <w:sz w:val="28"/>
          <w:szCs w:val="28"/>
        </w:rPr>
        <w:t xml:space="preserve"> годы в размере 5 010 тыс.рублей и 5 261</w:t>
      </w:r>
      <w:r w:rsidR="002D42F1">
        <w:rPr>
          <w:sz w:val="28"/>
          <w:szCs w:val="28"/>
        </w:rPr>
        <w:t xml:space="preserve"> тыс.рублей соответственно, дотации бюджетам городских поселений на поддержку мер по обеспечению сба</w:t>
      </w:r>
      <w:r w:rsidR="003279B9">
        <w:rPr>
          <w:sz w:val="28"/>
          <w:szCs w:val="28"/>
        </w:rPr>
        <w:t>лансированности бюджетов на 2020</w:t>
      </w:r>
      <w:r w:rsidR="00611516">
        <w:rPr>
          <w:sz w:val="28"/>
          <w:szCs w:val="28"/>
        </w:rPr>
        <w:t xml:space="preserve"> год в размере 3 253</w:t>
      </w:r>
      <w:r w:rsidR="002D42F1">
        <w:rPr>
          <w:sz w:val="28"/>
          <w:szCs w:val="28"/>
        </w:rPr>
        <w:t xml:space="preserve"> т</w:t>
      </w:r>
      <w:r w:rsidR="003279B9">
        <w:rPr>
          <w:sz w:val="28"/>
          <w:szCs w:val="28"/>
        </w:rPr>
        <w:t>ыс.рублей и плановый период 2021 и 2022</w:t>
      </w:r>
      <w:r w:rsidR="00611516">
        <w:rPr>
          <w:sz w:val="28"/>
          <w:szCs w:val="28"/>
        </w:rPr>
        <w:t xml:space="preserve"> годы в размере 3 416 тыс.рублей и 3 587</w:t>
      </w:r>
      <w:r w:rsidR="002D42F1">
        <w:rPr>
          <w:sz w:val="28"/>
          <w:szCs w:val="28"/>
        </w:rPr>
        <w:t xml:space="preserve"> тыс.рублей соответ</w:t>
      </w:r>
      <w:r w:rsidR="007B4E4B">
        <w:rPr>
          <w:sz w:val="28"/>
          <w:szCs w:val="28"/>
        </w:rPr>
        <w:t xml:space="preserve">ственно. </w:t>
      </w:r>
    </w:p>
    <w:p w:rsidR="007B4E4B" w:rsidRPr="00B67391" w:rsidRDefault="007B4E4B" w:rsidP="002D4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городских поселений на осуществление первичного воинского учета на территориях, где отсутств</w:t>
      </w:r>
      <w:r w:rsidR="003279B9">
        <w:rPr>
          <w:sz w:val="28"/>
          <w:szCs w:val="28"/>
        </w:rPr>
        <w:t>уют военные комиссариаты на 2020</w:t>
      </w:r>
      <w:r w:rsidR="00611516">
        <w:rPr>
          <w:sz w:val="28"/>
          <w:szCs w:val="28"/>
        </w:rPr>
        <w:t xml:space="preserve"> год предусмотрено в размере 330,8</w:t>
      </w:r>
      <w:r w:rsidR="003279B9">
        <w:rPr>
          <w:sz w:val="28"/>
          <w:szCs w:val="28"/>
        </w:rPr>
        <w:t xml:space="preserve"> тыс.рублей плановый период 2021 и 2022</w:t>
      </w:r>
      <w:r w:rsidR="00611516">
        <w:rPr>
          <w:sz w:val="28"/>
          <w:szCs w:val="28"/>
        </w:rPr>
        <w:t xml:space="preserve"> годы в размере 347 тыс.рублей и 364</w:t>
      </w:r>
      <w:r>
        <w:rPr>
          <w:sz w:val="28"/>
          <w:szCs w:val="28"/>
        </w:rPr>
        <w:t xml:space="preserve"> тыс.рублей соответственно</w:t>
      </w:r>
    </w:p>
    <w:p w:rsidR="00CB238E" w:rsidRPr="00B67391" w:rsidRDefault="00CB238E" w:rsidP="000117D9">
      <w:pPr>
        <w:ind w:firstLine="709"/>
        <w:jc w:val="both"/>
        <w:rPr>
          <w:sz w:val="28"/>
          <w:szCs w:val="28"/>
        </w:rPr>
      </w:pPr>
    </w:p>
    <w:p w:rsidR="00B67391" w:rsidRDefault="00B67391" w:rsidP="007C1CAC">
      <w:pPr>
        <w:jc w:val="both"/>
        <w:rPr>
          <w:sz w:val="28"/>
          <w:szCs w:val="28"/>
        </w:rPr>
      </w:pPr>
    </w:p>
    <w:p w:rsidR="00806E14" w:rsidRDefault="00B67391" w:rsidP="000117D9">
      <w:pPr>
        <w:ind w:firstLine="709"/>
        <w:jc w:val="center"/>
        <w:rPr>
          <w:b/>
          <w:sz w:val="28"/>
          <w:szCs w:val="28"/>
        </w:rPr>
      </w:pPr>
      <w:r w:rsidRPr="00A04148">
        <w:rPr>
          <w:b/>
          <w:sz w:val="28"/>
          <w:szCs w:val="28"/>
        </w:rPr>
        <w:t xml:space="preserve">Прогноз объема </w:t>
      </w:r>
      <w:r w:rsidR="00DF0791">
        <w:rPr>
          <w:b/>
          <w:sz w:val="28"/>
          <w:szCs w:val="28"/>
        </w:rPr>
        <w:t xml:space="preserve">налоговых и неналоговых </w:t>
      </w:r>
      <w:r w:rsidRPr="00A04148">
        <w:rPr>
          <w:b/>
          <w:sz w:val="28"/>
          <w:szCs w:val="28"/>
        </w:rPr>
        <w:t>доходов бюдж</w:t>
      </w:r>
      <w:r w:rsidR="003279B9">
        <w:rPr>
          <w:b/>
          <w:sz w:val="28"/>
          <w:szCs w:val="28"/>
        </w:rPr>
        <w:t>ета городского поселения на 2020</w:t>
      </w:r>
      <w:r w:rsidRPr="00A04148">
        <w:rPr>
          <w:b/>
          <w:sz w:val="28"/>
          <w:szCs w:val="28"/>
        </w:rPr>
        <w:t xml:space="preserve"> год.</w:t>
      </w:r>
    </w:p>
    <w:p w:rsidR="00271796" w:rsidRPr="00271796" w:rsidRDefault="00271796" w:rsidP="000117D9">
      <w:pPr>
        <w:ind w:firstLine="709"/>
        <w:jc w:val="center"/>
        <w:rPr>
          <w:b/>
          <w:sz w:val="28"/>
          <w:szCs w:val="28"/>
        </w:rPr>
      </w:pPr>
    </w:p>
    <w:p w:rsidR="00151709" w:rsidRDefault="00DF0791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налоговых и неналоговых доходов</w:t>
      </w:r>
      <w:r w:rsidR="00251F21">
        <w:rPr>
          <w:sz w:val="28"/>
          <w:szCs w:val="28"/>
        </w:rPr>
        <w:t xml:space="preserve"> бюджета городского поселения «Орловский», без учета </w:t>
      </w:r>
      <w:r w:rsidR="004E2EF9">
        <w:rPr>
          <w:sz w:val="28"/>
          <w:szCs w:val="28"/>
        </w:rPr>
        <w:t>безвозмездных пост</w:t>
      </w:r>
      <w:r w:rsidR="00251F21">
        <w:rPr>
          <w:sz w:val="28"/>
          <w:szCs w:val="28"/>
        </w:rPr>
        <w:t>уплений из районного бюджета,  пре</w:t>
      </w:r>
      <w:r w:rsidR="008163EB">
        <w:rPr>
          <w:sz w:val="28"/>
          <w:szCs w:val="28"/>
        </w:rPr>
        <w:t>дусматриваются в объеме 8 1</w:t>
      </w:r>
      <w:r w:rsidR="00C60771">
        <w:rPr>
          <w:sz w:val="28"/>
          <w:szCs w:val="28"/>
        </w:rPr>
        <w:t>22</w:t>
      </w:r>
      <w:r w:rsidR="006051D2">
        <w:rPr>
          <w:sz w:val="28"/>
          <w:szCs w:val="28"/>
        </w:rPr>
        <w:t xml:space="preserve"> тыс.</w:t>
      </w:r>
      <w:r w:rsidR="000117D9">
        <w:rPr>
          <w:sz w:val="28"/>
          <w:szCs w:val="28"/>
        </w:rPr>
        <w:t xml:space="preserve"> рублей</w:t>
      </w:r>
      <w:r w:rsidR="004E2EF9">
        <w:rPr>
          <w:sz w:val="28"/>
          <w:szCs w:val="28"/>
        </w:rPr>
        <w:t>. В структуре доходов бюджета городского поселения  предусмотрены поступлен</w:t>
      </w:r>
      <w:r w:rsidR="00806E14">
        <w:rPr>
          <w:sz w:val="28"/>
          <w:szCs w:val="28"/>
        </w:rPr>
        <w:t xml:space="preserve">ия </w:t>
      </w:r>
      <w:r w:rsidR="00806E14">
        <w:rPr>
          <w:sz w:val="28"/>
          <w:szCs w:val="28"/>
        </w:rPr>
        <w:lastRenderedPageBreak/>
        <w:t>налоговых д</w:t>
      </w:r>
      <w:r w:rsidR="00C60771">
        <w:rPr>
          <w:sz w:val="28"/>
          <w:szCs w:val="28"/>
        </w:rPr>
        <w:t>оходов в сумме 3 34</w:t>
      </w:r>
      <w:r w:rsidR="00D92DB5">
        <w:rPr>
          <w:sz w:val="28"/>
          <w:szCs w:val="28"/>
        </w:rPr>
        <w:t>6</w:t>
      </w:r>
      <w:r w:rsidR="0026085E">
        <w:rPr>
          <w:sz w:val="28"/>
          <w:szCs w:val="28"/>
        </w:rPr>
        <w:t xml:space="preserve"> </w:t>
      </w:r>
      <w:r w:rsidR="006051D2">
        <w:rPr>
          <w:sz w:val="28"/>
          <w:szCs w:val="28"/>
        </w:rPr>
        <w:t>тыс.</w:t>
      </w:r>
      <w:r w:rsidR="004E2EF9">
        <w:rPr>
          <w:sz w:val="28"/>
          <w:szCs w:val="28"/>
        </w:rPr>
        <w:t xml:space="preserve"> рублей,</w:t>
      </w:r>
      <w:r w:rsidR="00B64852">
        <w:rPr>
          <w:sz w:val="28"/>
          <w:szCs w:val="28"/>
        </w:rPr>
        <w:t xml:space="preserve"> неналоговых доходов в сумме </w:t>
      </w:r>
      <w:r w:rsidR="008163EB">
        <w:rPr>
          <w:sz w:val="28"/>
          <w:szCs w:val="28"/>
        </w:rPr>
        <w:t>4 776</w:t>
      </w:r>
      <w:r w:rsidR="006051D2">
        <w:rPr>
          <w:sz w:val="28"/>
          <w:szCs w:val="28"/>
        </w:rPr>
        <w:t xml:space="preserve"> тыс.</w:t>
      </w:r>
      <w:r w:rsidR="004E2EF9">
        <w:rPr>
          <w:sz w:val="28"/>
          <w:szCs w:val="28"/>
        </w:rPr>
        <w:t xml:space="preserve"> рублей. </w:t>
      </w:r>
    </w:p>
    <w:p w:rsidR="00CD20F4" w:rsidRPr="005E5814" w:rsidRDefault="00806E14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91B">
        <w:rPr>
          <w:sz w:val="28"/>
          <w:szCs w:val="28"/>
        </w:rPr>
        <w:t xml:space="preserve">Основная сумма доходов на </w:t>
      </w:r>
      <w:r w:rsidR="00CD20F4" w:rsidRPr="005E5814">
        <w:rPr>
          <w:sz w:val="28"/>
          <w:szCs w:val="28"/>
        </w:rPr>
        <w:t xml:space="preserve"> год запланирована от поступления по </w:t>
      </w:r>
    </w:p>
    <w:p w:rsidR="00CD20F4" w:rsidRPr="005E5814" w:rsidRDefault="00CD20F4" w:rsidP="003A2B6D">
      <w:pPr>
        <w:jc w:val="both"/>
        <w:rPr>
          <w:sz w:val="28"/>
          <w:szCs w:val="28"/>
        </w:rPr>
      </w:pPr>
      <w:r w:rsidRPr="005E5814">
        <w:rPr>
          <w:sz w:val="28"/>
          <w:szCs w:val="28"/>
        </w:rPr>
        <w:t>доходн</w:t>
      </w:r>
      <w:r w:rsidR="003A2B6D">
        <w:rPr>
          <w:sz w:val="28"/>
          <w:szCs w:val="28"/>
        </w:rPr>
        <w:t>ым источникам в сумме</w:t>
      </w:r>
      <w:r w:rsidR="00B64852">
        <w:rPr>
          <w:sz w:val="28"/>
          <w:szCs w:val="28"/>
        </w:rPr>
        <w:t xml:space="preserve"> доходов </w:t>
      </w:r>
      <w:r w:rsidR="003A2B6D">
        <w:rPr>
          <w:sz w:val="28"/>
          <w:szCs w:val="28"/>
        </w:rPr>
        <w:t>местного бюджета</w:t>
      </w:r>
      <w:r w:rsidRPr="005E5814">
        <w:rPr>
          <w:sz w:val="28"/>
          <w:szCs w:val="28"/>
        </w:rPr>
        <w:t xml:space="preserve"> в том числе: нал</w:t>
      </w:r>
      <w:r w:rsidR="005E5814">
        <w:rPr>
          <w:sz w:val="28"/>
          <w:szCs w:val="28"/>
        </w:rPr>
        <w:t>ог на доходы физич</w:t>
      </w:r>
      <w:r w:rsidR="00B64852">
        <w:rPr>
          <w:sz w:val="28"/>
          <w:szCs w:val="28"/>
        </w:rPr>
        <w:t xml:space="preserve">еских лиц – </w:t>
      </w:r>
      <w:r w:rsidR="00033FC1">
        <w:rPr>
          <w:sz w:val="28"/>
          <w:szCs w:val="28"/>
        </w:rPr>
        <w:t>13,6</w:t>
      </w:r>
      <w:r w:rsidR="000117D9">
        <w:rPr>
          <w:sz w:val="28"/>
          <w:szCs w:val="28"/>
        </w:rPr>
        <w:t xml:space="preserve"> </w:t>
      </w:r>
      <w:r w:rsidR="005E5814">
        <w:rPr>
          <w:sz w:val="28"/>
          <w:szCs w:val="28"/>
        </w:rPr>
        <w:t>%</w:t>
      </w:r>
      <w:r w:rsidRPr="005E5814">
        <w:rPr>
          <w:sz w:val="28"/>
          <w:szCs w:val="28"/>
        </w:rPr>
        <w:t>;</w:t>
      </w:r>
      <w:r w:rsidR="0026085E">
        <w:rPr>
          <w:sz w:val="28"/>
          <w:szCs w:val="28"/>
        </w:rPr>
        <w:t xml:space="preserve"> </w:t>
      </w:r>
      <w:r w:rsidR="00DA37FB">
        <w:rPr>
          <w:sz w:val="28"/>
          <w:szCs w:val="28"/>
        </w:rPr>
        <w:t>дохо</w:t>
      </w:r>
      <w:r w:rsidR="00033FC1">
        <w:rPr>
          <w:sz w:val="28"/>
          <w:szCs w:val="28"/>
        </w:rPr>
        <w:t>ды от уплаты акцизов на ГСМ - 21,1</w:t>
      </w:r>
      <w:r w:rsidR="00675A9D">
        <w:rPr>
          <w:sz w:val="28"/>
          <w:szCs w:val="28"/>
        </w:rPr>
        <w:t xml:space="preserve"> </w:t>
      </w:r>
      <w:r w:rsidR="00DA37FB">
        <w:rPr>
          <w:sz w:val="28"/>
          <w:szCs w:val="28"/>
        </w:rPr>
        <w:t xml:space="preserve">%, </w:t>
      </w:r>
      <w:r w:rsidR="00033FC1">
        <w:rPr>
          <w:sz w:val="28"/>
          <w:szCs w:val="28"/>
        </w:rPr>
        <w:t>налог на имущество – 6,4</w:t>
      </w:r>
      <w:r w:rsidR="000117D9">
        <w:rPr>
          <w:sz w:val="28"/>
          <w:szCs w:val="28"/>
        </w:rPr>
        <w:t>%;</w:t>
      </w:r>
      <w:r w:rsidRPr="005E5814">
        <w:rPr>
          <w:sz w:val="28"/>
          <w:szCs w:val="28"/>
        </w:rPr>
        <w:t xml:space="preserve"> </w:t>
      </w:r>
      <w:r w:rsidR="005E5814">
        <w:rPr>
          <w:sz w:val="28"/>
          <w:szCs w:val="28"/>
        </w:rPr>
        <w:t xml:space="preserve"> доходы от </w:t>
      </w:r>
      <w:r w:rsidR="000117D9">
        <w:rPr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Pr="005E5814">
        <w:rPr>
          <w:sz w:val="28"/>
          <w:szCs w:val="28"/>
        </w:rPr>
        <w:t xml:space="preserve"> </w:t>
      </w:r>
      <w:r w:rsidR="00B64852">
        <w:rPr>
          <w:sz w:val="28"/>
          <w:szCs w:val="28"/>
        </w:rPr>
        <w:t xml:space="preserve">– </w:t>
      </w:r>
      <w:r w:rsidR="00033FC1">
        <w:rPr>
          <w:sz w:val="28"/>
          <w:szCs w:val="28"/>
        </w:rPr>
        <w:t>58,6</w:t>
      </w:r>
      <w:r w:rsidR="000117D9">
        <w:rPr>
          <w:sz w:val="28"/>
          <w:szCs w:val="28"/>
        </w:rPr>
        <w:t>%.</w:t>
      </w:r>
    </w:p>
    <w:p w:rsidR="005E5814" w:rsidRDefault="005E5814" w:rsidP="000117D9">
      <w:pPr>
        <w:ind w:firstLine="709"/>
        <w:jc w:val="both"/>
        <w:rPr>
          <w:sz w:val="28"/>
          <w:szCs w:val="28"/>
        </w:rPr>
      </w:pPr>
    </w:p>
    <w:p w:rsidR="002856E8" w:rsidRDefault="002856E8" w:rsidP="000117D9">
      <w:pPr>
        <w:ind w:firstLine="709"/>
        <w:jc w:val="both"/>
        <w:rPr>
          <w:b/>
          <w:sz w:val="28"/>
          <w:szCs w:val="28"/>
        </w:rPr>
      </w:pPr>
      <w:r w:rsidRPr="00A04148">
        <w:rPr>
          <w:b/>
          <w:sz w:val="28"/>
          <w:szCs w:val="28"/>
        </w:rPr>
        <w:t xml:space="preserve">Налог на доходы физических лиц </w:t>
      </w:r>
    </w:p>
    <w:p w:rsidR="00CB238E" w:rsidRPr="00B67391" w:rsidRDefault="00CB238E" w:rsidP="00CB238E">
      <w:pPr>
        <w:ind w:firstLine="709"/>
        <w:jc w:val="both"/>
        <w:rPr>
          <w:sz w:val="28"/>
          <w:szCs w:val="28"/>
        </w:rPr>
      </w:pPr>
      <w:r w:rsidRPr="00B67391">
        <w:rPr>
          <w:sz w:val="28"/>
          <w:szCs w:val="28"/>
        </w:rPr>
        <w:t>Доходная база бюджета рассчитана исходя из норм действующего бюджетного и налогового законодательства, а также изменений в части:</w:t>
      </w:r>
    </w:p>
    <w:p w:rsidR="000117D9" w:rsidRDefault="00F96ACC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856E8">
        <w:rPr>
          <w:sz w:val="28"/>
          <w:szCs w:val="28"/>
        </w:rPr>
        <w:t xml:space="preserve"> году предусматривается поступление налога на д</w:t>
      </w:r>
      <w:r w:rsidR="009A6C1F">
        <w:rPr>
          <w:sz w:val="28"/>
          <w:szCs w:val="28"/>
        </w:rPr>
        <w:t>оходы физических лиц в сумме 1 1</w:t>
      </w:r>
      <w:r w:rsidR="004B62B6">
        <w:rPr>
          <w:sz w:val="28"/>
          <w:szCs w:val="28"/>
        </w:rPr>
        <w:t>00</w:t>
      </w:r>
      <w:r w:rsidR="005E5814">
        <w:rPr>
          <w:sz w:val="28"/>
          <w:szCs w:val="28"/>
        </w:rPr>
        <w:t xml:space="preserve"> </w:t>
      </w:r>
      <w:r w:rsidR="006051D2">
        <w:rPr>
          <w:sz w:val="28"/>
          <w:szCs w:val="28"/>
        </w:rPr>
        <w:t>тыс.</w:t>
      </w:r>
      <w:r w:rsidR="002856E8">
        <w:rPr>
          <w:sz w:val="28"/>
          <w:szCs w:val="28"/>
        </w:rPr>
        <w:t xml:space="preserve"> рублей. В основу расчета поступлений принят прогноз налогооблагаемой </w:t>
      </w:r>
      <w:r w:rsidR="008618BB">
        <w:rPr>
          <w:sz w:val="28"/>
          <w:szCs w:val="28"/>
        </w:rPr>
        <w:t>базы по налогу на доходы физических лиц, в том числе фонда оплаты труда и процента изъятия налога.</w:t>
      </w:r>
    </w:p>
    <w:p w:rsidR="00312852" w:rsidRDefault="00312852" w:rsidP="000117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Налоги на товары (работы, услуги) реализуемые на территории </w:t>
      </w:r>
    </w:p>
    <w:p w:rsidR="00312852" w:rsidRPr="00312852" w:rsidRDefault="00312852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доходов от уплаты акцизов на ГСМ, подлежащие распределению местному бюджету с учетом установленных дифференцированных нормативов отчислений в местные бюджеты </w:t>
      </w:r>
      <w:r w:rsidR="00F96ACC">
        <w:rPr>
          <w:sz w:val="28"/>
          <w:szCs w:val="28"/>
        </w:rPr>
        <w:t>ожидается в 2020</w:t>
      </w:r>
      <w:r w:rsidR="00C20064">
        <w:rPr>
          <w:sz w:val="28"/>
          <w:szCs w:val="28"/>
        </w:rPr>
        <w:t xml:space="preserve"> году</w:t>
      </w:r>
      <w:r w:rsidR="006076F6">
        <w:rPr>
          <w:sz w:val="28"/>
          <w:szCs w:val="28"/>
        </w:rPr>
        <w:t xml:space="preserve"> в сумме 1 716</w:t>
      </w:r>
      <w:r>
        <w:rPr>
          <w:sz w:val="28"/>
          <w:szCs w:val="28"/>
        </w:rPr>
        <w:t>,0 тыс.руб.</w:t>
      </w:r>
    </w:p>
    <w:p w:rsidR="008618BB" w:rsidRPr="00A04148" w:rsidRDefault="008618BB" w:rsidP="000117D9">
      <w:pPr>
        <w:ind w:firstLine="709"/>
        <w:jc w:val="both"/>
        <w:rPr>
          <w:b/>
          <w:sz w:val="28"/>
          <w:szCs w:val="28"/>
        </w:rPr>
      </w:pPr>
      <w:r w:rsidRPr="00A04148">
        <w:rPr>
          <w:b/>
          <w:sz w:val="28"/>
          <w:szCs w:val="28"/>
        </w:rPr>
        <w:t>Налог на имущество</w:t>
      </w:r>
      <w:r w:rsidR="007F3E5D" w:rsidRPr="00A04148">
        <w:rPr>
          <w:b/>
          <w:sz w:val="28"/>
          <w:szCs w:val="28"/>
        </w:rPr>
        <w:t xml:space="preserve"> </w:t>
      </w:r>
      <w:r w:rsidRPr="00A04148">
        <w:rPr>
          <w:b/>
          <w:sz w:val="28"/>
          <w:szCs w:val="28"/>
        </w:rPr>
        <w:t xml:space="preserve"> </w:t>
      </w:r>
    </w:p>
    <w:p w:rsidR="007F3E5D" w:rsidRDefault="009B5560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8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Поступления </w:t>
      </w:r>
      <w:r w:rsidR="008618BB">
        <w:rPr>
          <w:sz w:val="28"/>
          <w:szCs w:val="28"/>
        </w:rPr>
        <w:t xml:space="preserve"> по налогу на имущество</w:t>
      </w:r>
      <w:r w:rsidR="0062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6F6">
        <w:rPr>
          <w:sz w:val="28"/>
          <w:szCs w:val="28"/>
        </w:rPr>
        <w:t>ожидается в сумме 519</w:t>
      </w:r>
      <w:r w:rsidR="006051D2">
        <w:rPr>
          <w:sz w:val="28"/>
          <w:szCs w:val="28"/>
        </w:rPr>
        <w:t xml:space="preserve"> тыс.</w:t>
      </w:r>
      <w:r w:rsidR="007F3E5D">
        <w:rPr>
          <w:sz w:val="28"/>
          <w:szCs w:val="28"/>
        </w:rPr>
        <w:t xml:space="preserve"> рублей, в том числе:</w:t>
      </w:r>
    </w:p>
    <w:p w:rsidR="008618BB" w:rsidRDefault="007F3E5D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Налог на </w:t>
      </w:r>
      <w:r w:rsidR="0062391B">
        <w:rPr>
          <w:sz w:val="28"/>
          <w:szCs w:val="28"/>
        </w:rPr>
        <w:t>имущество физических лиц - в  год</w:t>
      </w:r>
      <w:r>
        <w:rPr>
          <w:sz w:val="28"/>
          <w:szCs w:val="28"/>
        </w:rPr>
        <w:t xml:space="preserve"> составит </w:t>
      </w:r>
      <w:r w:rsidR="006076F6">
        <w:rPr>
          <w:sz w:val="28"/>
          <w:szCs w:val="28"/>
        </w:rPr>
        <w:t>99</w:t>
      </w:r>
      <w:r w:rsidR="006051D2">
        <w:rPr>
          <w:sz w:val="28"/>
          <w:szCs w:val="28"/>
        </w:rPr>
        <w:t> тыс.</w:t>
      </w:r>
      <w:r>
        <w:rPr>
          <w:sz w:val="28"/>
          <w:szCs w:val="28"/>
        </w:rPr>
        <w:t xml:space="preserve"> рублей, в</w:t>
      </w:r>
      <w:r w:rsidR="00190373">
        <w:rPr>
          <w:sz w:val="28"/>
          <w:szCs w:val="28"/>
        </w:rPr>
        <w:t xml:space="preserve"> основу для расчета налоговой базы по налогу на имущество физических лиц</w:t>
      </w:r>
      <w:r>
        <w:rPr>
          <w:sz w:val="28"/>
          <w:szCs w:val="28"/>
        </w:rPr>
        <w:t>, определена инвентаризационная стоимость имущества.</w:t>
      </w:r>
      <w:r w:rsidR="00190373">
        <w:rPr>
          <w:sz w:val="28"/>
          <w:szCs w:val="28"/>
        </w:rPr>
        <w:t xml:space="preserve"> </w:t>
      </w:r>
    </w:p>
    <w:p w:rsidR="00C06112" w:rsidRDefault="007F3E5D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D2CE6">
        <w:rPr>
          <w:sz w:val="28"/>
          <w:szCs w:val="28"/>
        </w:rPr>
        <w:t>Земельный налог</w:t>
      </w:r>
      <w:r w:rsidR="0062391B">
        <w:rPr>
          <w:sz w:val="28"/>
          <w:szCs w:val="28"/>
        </w:rPr>
        <w:t xml:space="preserve"> - в год</w:t>
      </w:r>
      <w:r w:rsidR="00C06112">
        <w:rPr>
          <w:sz w:val="28"/>
          <w:szCs w:val="28"/>
        </w:rPr>
        <w:t xml:space="preserve"> составит </w:t>
      </w:r>
      <w:r w:rsidR="006076F6">
        <w:rPr>
          <w:sz w:val="28"/>
          <w:szCs w:val="28"/>
        </w:rPr>
        <w:t>420</w:t>
      </w:r>
      <w:r>
        <w:rPr>
          <w:sz w:val="28"/>
          <w:szCs w:val="28"/>
        </w:rPr>
        <w:t xml:space="preserve"> </w:t>
      </w:r>
      <w:r w:rsidR="006051D2">
        <w:rPr>
          <w:sz w:val="28"/>
          <w:szCs w:val="28"/>
        </w:rPr>
        <w:t>тыс.</w:t>
      </w:r>
      <w:r w:rsidR="000D2CE6">
        <w:rPr>
          <w:sz w:val="28"/>
          <w:szCs w:val="28"/>
        </w:rPr>
        <w:t xml:space="preserve"> рублей, основой расчета доходов по земельному налогу является кадастровая стоимость  земельных участков и ставки в  соответствии с подпунктом 1 пункта 1 статьи 394 Налогового кодекса Российской Федерации.</w:t>
      </w:r>
    </w:p>
    <w:p w:rsidR="007F3E5D" w:rsidRDefault="007F3E5D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0C15" w:rsidRPr="00A04148" w:rsidRDefault="00ED0C15" w:rsidP="000117D9">
      <w:pPr>
        <w:ind w:firstLine="709"/>
        <w:jc w:val="both"/>
        <w:rPr>
          <w:b/>
          <w:sz w:val="28"/>
          <w:szCs w:val="28"/>
        </w:rPr>
      </w:pPr>
      <w:r w:rsidRPr="00A04148">
        <w:rPr>
          <w:b/>
          <w:sz w:val="28"/>
          <w:szCs w:val="28"/>
        </w:rPr>
        <w:t xml:space="preserve">Государственная пошлина </w:t>
      </w:r>
    </w:p>
    <w:p w:rsidR="00ED0C15" w:rsidRDefault="00A04148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соста</w:t>
      </w:r>
      <w:r w:rsidR="00C06112">
        <w:rPr>
          <w:sz w:val="28"/>
          <w:szCs w:val="28"/>
        </w:rPr>
        <w:t>вят</w:t>
      </w:r>
      <w:r w:rsidR="00F96ACC">
        <w:rPr>
          <w:sz w:val="28"/>
          <w:szCs w:val="28"/>
        </w:rPr>
        <w:t xml:space="preserve"> в 2020</w:t>
      </w:r>
      <w:r w:rsidR="00C06112">
        <w:rPr>
          <w:sz w:val="28"/>
          <w:szCs w:val="28"/>
        </w:rPr>
        <w:t xml:space="preserve"> году </w:t>
      </w:r>
      <w:r w:rsidR="006076F6">
        <w:rPr>
          <w:sz w:val="28"/>
          <w:szCs w:val="28"/>
        </w:rPr>
        <w:t>3</w:t>
      </w:r>
      <w:r w:rsidR="00312852">
        <w:rPr>
          <w:sz w:val="28"/>
          <w:szCs w:val="28"/>
        </w:rPr>
        <w:t>,0</w:t>
      </w:r>
      <w:r w:rsidR="006051D2">
        <w:rPr>
          <w:sz w:val="28"/>
          <w:szCs w:val="28"/>
        </w:rPr>
        <w:t xml:space="preserve"> тыс.</w:t>
      </w:r>
      <w:r w:rsidR="00825670">
        <w:rPr>
          <w:sz w:val="28"/>
          <w:szCs w:val="28"/>
        </w:rPr>
        <w:t xml:space="preserve"> рублей. </w:t>
      </w:r>
      <w:r w:rsidR="00ED0C15">
        <w:rPr>
          <w:sz w:val="28"/>
          <w:szCs w:val="28"/>
        </w:rPr>
        <w:t xml:space="preserve">Прогноз поступлений государственной пошлины </w:t>
      </w:r>
      <w:r w:rsidR="00DA7608">
        <w:rPr>
          <w:sz w:val="28"/>
          <w:szCs w:val="28"/>
        </w:rPr>
        <w:t>за совершение нотариальных действии должностными лицами органо</w:t>
      </w:r>
      <w:r w:rsidR="00A34724">
        <w:rPr>
          <w:sz w:val="28"/>
          <w:szCs w:val="28"/>
        </w:rPr>
        <w:t>в местного самоуправления</w:t>
      </w:r>
      <w:r w:rsidR="00DA7608">
        <w:rPr>
          <w:sz w:val="28"/>
          <w:szCs w:val="28"/>
        </w:rPr>
        <w:t xml:space="preserve">, уполномоченными в соответствии с законодательными актами Российской Федерации на совершение нотариальных действии </w:t>
      </w:r>
      <w:r w:rsidR="00ED0C15">
        <w:rPr>
          <w:sz w:val="28"/>
          <w:szCs w:val="28"/>
        </w:rPr>
        <w:t>произведен на основании динамики поступления и тенденции увеличения количества обращений.</w:t>
      </w:r>
    </w:p>
    <w:p w:rsidR="00825670" w:rsidRDefault="00825670" w:rsidP="000117D9">
      <w:pPr>
        <w:ind w:firstLine="709"/>
        <w:jc w:val="both"/>
        <w:rPr>
          <w:sz w:val="28"/>
          <w:szCs w:val="28"/>
        </w:rPr>
      </w:pPr>
    </w:p>
    <w:p w:rsidR="00825670" w:rsidRPr="00825670" w:rsidRDefault="00825670" w:rsidP="000117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</w:p>
    <w:p w:rsidR="00CE4768" w:rsidRDefault="00CE4768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бюджет городского поселения от сдачи в аренду имущества, находящегося в собствен</w:t>
      </w:r>
      <w:r w:rsidR="00C06112">
        <w:rPr>
          <w:sz w:val="28"/>
          <w:szCs w:val="28"/>
        </w:rPr>
        <w:t xml:space="preserve">ности, предусмотрено в сумме </w:t>
      </w:r>
      <w:r w:rsidR="00852169">
        <w:rPr>
          <w:sz w:val="28"/>
          <w:szCs w:val="28"/>
        </w:rPr>
        <w:t>4 753</w:t>
      </w:r>
      <w:r w:rsidR="00825670">
        <w:rPr>
          <w:sz w:val="28"/>
          <w:szCs w:val="28"/>
        </w:rPr>
        <w:t xml:space="preserve"> </w:t>
      </w:r>
      <w:r w:rsidR="006051D2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</w:t>
      </w:r>
      <w:r w:rsidR="003B38B4">
        <w:rPr>
          <w:sz w:val="28"/>
          <w:szCs w:val="28"/>
        </w:rPr>
        <w:t>в том числе возме</w:t>
      </w:r>
      <w:r w:rsidR="00D314CA">
        <w:rPr>
          <w:sz w:val="28"/>
          <w:szCs w:val="28"/>
        </w:rPr>
        <w:t xml:space="preserve">щение от </w:t>
      </w:r>
      <w:proofErr w:type="spellStart"/>
      <w:r w:rsidR="00D314CA">
        <w:rPr>
          <w:sz w:val="28"/>
          <w:szCs w:val="28"/>
        </w:rPr>
        <w:t>ЗабТЭК</w:t>
      </w:r>
      <w:proofErr w:type="spellEnd"/>
      <w:r w:rsidR="00D314CA">
        <w:rPr>
          <w:sz w:val="28"/>
          <w:szCs w:val="28"/>
        </w:rPr>
        <w:t xml:space="preserve"> за оплату электро</w:t>
      </w:r>
      <w:r w:rsidR="003B38B4">
        <w:rPr>
          <w:sz w:val="28"/>
          <w:szCs w:val="28"/>
        </w:rPr>
        <w:t>потребления в сумме 4 600 тыс.руб.</w:t>
      </w:r>
    </w:p>
    <w:p w:rsidR="00825670" w:rsidRDefault="00825670" w:rsidP="000117D9">
      <w:pPr>
        <w:ind w:firstLine="709"/>
        <w:jc w:val="both"/>
        <w:rPr>
          <w:sz w:val="28"/>
          <w:szCs w:val="28"/>
        </w:rPr>
      </w:pPr>
    </w:p>
    <w:p w:rsidR="00CE4768" w:rsidRPr="00271796" w:rsidRDefault="00CE4768" w:rsidP="000117D9">
      <w:pPr>
        <w:ind w:firstLine="709"/>
        <w:jc w:val="both"/>
        <w:rPr>
          <w:b/>
          <w:sz w:val="28"/>
          <w:szCs w:val="28"/>
        </w:rPr>
      </w:pPr>
      <w:r w:rsidRPr="00271796">
        <w:rPr>
          <w:b/>
          <w:sz w:val="28"/>
          <w:szCs w:val="28"/>
        </w:rPr>
        <w:t xml:space="preserve">Административные платежи и сборы </w:t>
      </w:r>
    </w:p>
    <w:p w:rsidR="00CE4768" w:rsidRDefault="00CE4768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платежей</w:t>
      </w:r>
      <w:r w:rsidR="00271796">
        <w:rPr>
          <w:sz w:val="28"/>
          <w:szCs w:val="28"/>
        </w:rPr>
        <w:t xml:space="preserve"> за выполнение определенных функций</w:t>
      </w:r>
      <w:r>
        <w:rPr>
          <w:sz w:val="28"/>
          <w:szCs w:val="28"/>
        </w:rPr>
        <w:t xml:space="preserve"> </w:t>
      </w:r>
      <w:r w:rsidR="00C06112">
        <w:rPr>
          <w:sz w:val="28"/>
          <w:szCs w:val="28"/>
        </w:rPr>
        <w:t xml:space="preserve">предусмотрено в размере </w:t>
      </w:r>
      <w:r w:rsidR="009A6C1F">
        <w:rPr>
          <w:sz w:val="28"/>
          <w:szCs w:val="28"/>
        </w:rPr>
        <w:t>3</w:t>
      </w:r>
      <w:r w:rsidR="00271796">
        <w:rPr>
          <w:sz w:val="28"/>
          <w:szCs w:val="28"/>
        </w:rPr>
        <w:t xml:space="preserve"> </w:t>
      </w:r>
      <w:r w:rsidR="006051D2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271796" w:rsidRDefault="00271796" w:rsidP="000117D9">
      <w:pPr>
        <w:ind w:firstLine="709"/>
        <w:jc w:val="both"/>
        <w:rPr>
          <w:sz w:val="28"/>
          <w:szCs w:val="28"/>
        </w:rPr>
      </w:pPr>
    </w:p>
    <w:p w:rsidR="00CE4768" w:rsidRPr="00271796" w:rsidRDefault="00CE4768" w:rsidP="000117D9">
      <w:pPr>
        <w:ind w:firstLine="709"/>
        <w:jc w:val="both"/>
        <w:rPr>
          <w:b/>
          <w:sz w:val="28"/>
          <w:szCs w:val="28"/>
        </w:rPr>
      </w:pPr>
      <w:r w:rsidRPr="00271796">
        <w:rPr>
          <w:b/>
          <w:sz w:val="28"/>
          <w:szCs w:val="28"/>
        </w:rPr>
        <w:t xml:space="preserve">Прочие неналоговые доходы </w:t>
      </w:r>
    </w:p>
    <w:p w:rsidR="00CE4768" w:rsidRDefault="00CE4768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  <w:r w:rsidR="00C06112">
        <w:rPr>
          <w:sz w:val="28"/>
          <w:szCs w:val="28"/>
        </w:rPr>
        <w:t xml:space="preserve"> неналоговые доходы составляют </w:t>
      </w:r>
      <w:r w:rsidR="004B62B6">
        <w:rPr>
          <w:sz w:val="28"/>
          <w:szCs w:val="28"/>
        </w:rPr>
        <w:t>10</w:t>
      </w:r>
      <w:r w:rsidR="00271796">
        <w:rPr>
          <w:sz w:val="28"/>
          <w:szCs w:val="28"/>
        </w:rPr>
        <w:t xml:space="preserve"> </w:t>
      </w:r>
      <w:r w:rsidR="006051D2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="00271796">
        <w:rPr>
          <w:sz w:val="28"/>
          <w:szCs w:val="28"/>
        </w:rPr>
        <w:t>.</w:t>
      </w:r>
    </w:p>
    <w:p w:rsidR="00271796" w:rsidRDefault="00271796" w:rsidP="000117D9">
      <w:pPr>
        <w:ind w:firstLine="709"/>
        <w:jc w:val="both"/>
        <w:rPr>
          <w:sz w:val="28"/>
          <w:szCs w:val="28"/>
        </w:rPr>
      </w:pPr>
    </w:p>
    <w:p w:rsidR="00796A8A" w:rsidRDefault="00796A8A" w:rsidP="000117D9">
      <w:pPr>
        <w:ind w:firstLine="709"/>
        <w:jc w:val="center"/>
        <w:rPr>
          <w:b/>
          <w:sz w:val="28"/>
          <w:szCs w:val="28"/>
        </w:rPr>
      </w:pPr>
      <w:r w:rsidRPr="00271796">
        <w:rPr>
          <w:b/>
          <w:sz w:val="28"/>
          <w:szCs w:val="28"/>
        </w:rPr>
        <w:t>2 Расходная часть бюджета</w:t>
      </w:r>
    </w:p>
    <w:p w:rsidR="00271796" w:rsidRPr="00271796" w:rsidRDefault="00271796" w:rsidP="000117D9">
      <w:pPr>
        <w:ind w:firstLine="709"/>
        <w:jc w:val="center"/>
        <w:rPr>
          <w:b/>
          <w:sz w:val="28"/>
          <w:szCs w:val="28"/>
        </w:rPr>
      </w:pPr>
    </w:p>
    <w:p w:rsidR="00796A8A" w:rsidRDefault="00796A8A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B73860">
        <w:rPr>
          <w:sz w:val="28"/>
          <w:szCs w:val="28"/>
        </w:rPr>
        <w:t xml:space="preserve">оды </w:t>
      </w:r>
      <w:r w:rsidR="00343458">
        <w:rPr>
          <w:sz w:val="28"/>
          <w:szCs w:val="28"/>
        </w:rPr>
        <w:t xml:space="preserve"> бюджета </w:t>
      </w:r>
      <w:r w:rsidR="00BA3B34">
        <w:rPr>
          <w:sz w:val="28"/>
          <w:szCs w:val="28"/>
        </w:rPr>
        <w:t>на 2020</w:t>
      </w:r>
      <w:r w:rsidR="0062391B">
        <w:rPr>
          <w:sz w:val="28"/>
          <w:szCs w:val="28"/>
        </w:rPr>
        <w:t xml:space="preserve"> </w:t>
      </w:r>
      <w:r w:rsidR="00794914">
        <w:rPr>
          <w:sz w:val="28"/>
          <w:szCs w:val="28"/>
        </w:rPr>
        <w:t xml:space="preserve">год </w:t>
      </w:r>
      <w:r w:rsidR="0037180A">
        <w:rPr>
          <w:sz w:val="28"/>
          <w:szCs w:val="28"/>
        </w:rPr>
        <w:t>пр</w:t>
      </w:r>
      <w:r w:rsidR="00B73860">
        <w:rPr>
          <w:sz w:val="28"/>
          <w:szCs w:val="28"/>
        </w:rPr>
        <w:t>едусмотрено в размере 16 4</w:t>
      </w:r>
      <w:r w:rsidR="00FF4E75">
        <w:rPr>
          <w:sz w:val="28"/>
          <w:szCs w:val="28"/>
        </w:rPr>
        <w:t>76</w:t>
      </w:r>
      <w:r w:rsidR="007A564F">
        <w:rPr>
          <w:sz w:val="28"/>
          <w:szCs w:val="28"/>
        </w:rPr>
        <w:t>,8</w:t>
      </w:r>
      <w:r w:rsidR="006051D2">
        <w:rPr>
          <w:sz w:val="28"/>
          <w:szCs w:val="28"/>
        </w:rPr>
        <w:t> тыс.</w:t>
      </w:r>
      <w:r w:rsidR="0037180A">
        <w:rPr>
          <w:sz w:val="28"/>
          <w:szCs w:val="28"/>
        </w:rPr>
        <w:t xml:space="preserve"> рублей </w:t>
      </w:r>
      <w:r w:rsidR="00BA3B34">
        <w:rPr>
          <w:sz w:val="28"/>
          <w:szCs w:val="28"/>
        </w:rPr>
        <w:t>и плановый период 2021 и 2022</w:t>
      </w:r>
      <w:r w:rsidR="00EF141E">
        <w:rPr>
          <w:bCs/>
          <w:sz w:val="28"/>
          <w:szCs w:val="28"/>
        </w:rPr>
        <w:t xml:space="preserve"> годы</w:t>
      </w:r>
      <w:r w:rsidR="00EE78A0">
        <w:rPr>
          <w:sz w:val="28"/>
          <w:szCs w:val="28"/>
        </w:rPr>
        <w:t xml:space="preserve"> </w:t>
      </w:r>
      <w:r w:rsidR="0037180A">
        <w:rPr>
          <w:sz w:val="28"/>
          <w:szCs w:val="28"/>
        </w:rPr>
        <w:t>пре</w:t>
      </w:r>
      <w:r w:rsidR="00FF4E75">
        <w:rPr>
          <w:sz w:val="28"/>
          <w:szCs w:val="28"/>
        </w:rPr>
        <w:t>дусмотрены в размере  12 44</w:t>
      </w:r>
      <w:r w:rsidR="007A564F">
        <w:rPr>
          <w:sz w:val="28"/>
          <w:szCs w:val="28"/>
        </w:rPr>
        <w:t>2</w:t>
      </w:r>
      <w:r w:rsidR="006051D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FF4E75">
        <w:rPr>
          <w:sz w:val="28"/>
          <w:szCs w:val="28"/>
        </w:rPr>
        <w:t xml:space="preserve"> и 13 047</w:t>
      </w:r>
      <w:r w:rsidR="006051D2">
        <w:rPr>
          <w:sz w:val="28"/>
          <w:szCs w:val="28"/>
        </w:rPr>
        <w:t> тыс.</w:t>
      </w:r>
      <w:r w:rsidR="0037180A">
        <w:rPr>
          <w:sz w:val="28"/>
          <w:szCs w:val="28"/>
        </w:rPr>
        <w:t xml:space="preserve"> рублей соответственно</w:t>
      </w:r>
      <w:r>
        <w:rPr>
          <w:sz w:val="28"/>
          <w:szCs w:val="28"/>
        </w:rPr>
        <w:t>. Расходы городского поселения «Орловский» в разрезе разделов и подразделов функциональной классификации представлены ниже.</w:t>
      </w:r>
    </w:p>
    <w:p w:rsidR="00343458" w:rsidRDefault="00343458" w:rsidP="000117D9">
      <w:pPr>
        <w:ind w:firstLine="709"/>
        <w:jc w:val="both"/>
        <w:rPr>
          <w:sz w:val="28"/>
          <w:szCs w:val="28"/>
        </w:rPr>
      </w:pPr>
    </w:p>
    <w:p w:rsidR="00796A8A" w:rsidRPr="00343458" w:rsidRDefault="00796A8A" w:rsidP="000117D9">
      <w:pPr>
        <w:ind w:firstLine="709"/>
        <w:jc w:val="both"/>
        <w:rPr>
          <w:b/>
          <w:sz w:val="28"/>
          <w:szCs w:val="28"/>
        </w:rPr>
      </w:pPr>
      <w:r w:rsidRPr="00343458">
        <w:rPr>
          <w:b/>
          <w:sz w:val="28"/>
          <w:szCs w:val="28"/>
        </w:rPr>
        <w:t xml:space="preserve">Общегосударственные вопросы </w:t>
      </w:r>
    </w:p>
    <w:p w:rsidR="00717555" w:rsidRDefault="00BA3B34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37180A">
        <w:rPr>
          <w:sz w:val="28"/>
          <w:szCs w:val="28"/>
        </w:rPr>
        <w:t xml:space="preserve"> год п</w:t>
      </w:r>
      <w:r w:rsidR="00796A8A">
        <w:rPr>
          <w:sz w:val="28"/>
          <w:szCs w:val="28"/>
        </w:rPr>
        <w:t>о разделу 01</w:t>
      </w:r>
      <w:r w:rsidR="0098364B">
        <w:rPr>
          <w:sz w:val="28"/>
          <w:szCs w:val="28"/>
        </w:rPr>
        <w:t xml:space="preserve"> «Общегосударственные вопросы»</w:t>
      </w:r>
      <w:r w:rsidR="0004052F">
        <w:rPr>
          <w:sz w:val="28"/>
          <w:szCs w:val="28"/>
        </w:rPr>
        <w:t xml:space="preserve"> подразделу 02 «Глава муниципального образования</w:t>
      </w:r>
      <w:r w:rsidR="00717555">
        <w:rPr>
          <w:sz w:val="28"/>
          <w:szCs w:val="28"/>
        </w:rPr>
        <w:t>»</w:t>
      </w:r>
      <w:r w:rsidR="00796A8A">
        <w:rPr>
          <w:sz w:val="28"/>
          <w:szCs w:val="28"/>
        </w:rPr>
        <w:t xml:space="preserve"> отражены расходы </w:t>
      </w:r>
      <w:r w:rsidR="00C06112">
        <w:rPr>
          <w:sz w:val="28"/>
          <w:szCs w:val="28"/>
        </w:rPr>
        <w:t xml:space="preserve"> в сумме </w:t>
      </w:r>
      <w:r w:rsidR="00E279B2">
        <w:rPr>
          <w:sz w:val="28"/>
          <w:szCs w:val="28"/>
        </w:rPr>
        <w:t>924</w:t>
      </w:r>
      <w:r w:rsidR="00EE738D">
        <w:rPr>
          <w:sz w:val="28"/>
          <w:szCs w:val="28"/>
        </w:rPr>
        <w:t xml:space="preserve"> </w:t>
      </w:r>
      <w:r w:rsidR="00F4507B">
        <w:rPr>
          <w:sz w:val="28"/>
          <w:szCs w:val="28"/>
        </w:rPr>
        <w:t>тыс.</w:t>
      </w:r>
      <w:r w:rsidR="00717555">
        <w:rPr>
          <w:sz w:val="28"/>
          <w:szCs w:val="28"/>
        </w:rPr>
        <w:t xml:space="preserve"> руб</w:t>
      </w:r>
      <w:r w:rsidR="00F4507B">
        <w:rPr>
          <w:sz w:val="28"/>
          <w:szCs w:val="28"/>
        </w:rPr>
        <w:t>.</w:t>
      </w:r>
      <w:r w:rsidR="00EE738D">
        <w:rPr>
          <w:sz w:val="28"/>
          <w:szCs w:val="28"/>
        </w:rPr>
        <w:t>; п</w:t>
      </w:r>
      <w:r w:rsidR="0004052F">
        <w:rPr>
          <w:sz w:val="28"/>
          <w:szCs w:val="28"/>
        </w:rPr>
        <w:t>о подразделу 04</w:t>
      </w:r>
      <w:r w:rsidR="00717555">
        <w:rPr>
          <w:sz w:val="28"/>
          <w:szCs w:val="28"/>
        </w:rPr>
        <w:t xml:space="preserve"> «Функционирование </w:t>
      </w:r>
      <w:r w:rsidR="00366F49">
        <w:rPr>
          <w:sz w:val="28"/>
          <w:szCs w:val="28"/>
        </w:rPr>
        <w:t>местной администрации</w:t>
      </w:r>
      <w:r w:rsidR="00717555">
        <w:rPr>
          <w:sz w:val="28"/>
          <w:szCs w:val="28"/>
        </w:rPr>
        <w:t>» в</w:t>
      </w:r>
      <w:r w:rsidR="00C06112">
        <w:rPr>
          <w:sz w:val="28"/>
          <w:szCs w:val="28"/>
        </w:rPr>
        <w:t xml:space="preserve"> сумме </w:t>
      </w:r>
      <w:r w:rsidR="00E279B2">
        <w:rPr>
          <w:sz w:val="28"/>
          <w:szCs w:val="28"/>
        </w:rPr>
        <w:t>1 927</w:t>
      </w:r>
      <w:r w:rsidR="00F4507B">
        <w:rPr>
          <w:sz w:val="28"/>
          <w:szCs w:val="28"/>
        </w:rPr>
        <w:t xml:space="preserve"> тыс.</w:t>
      </w:r>
      <w:r w:rsidR="00717555">
        <w:rPr>
          <w:sz w:val="28"/>
          <w:szCs w:val="28"/>
        </w:rPr>
        <w:t xml:space="preserve"> руб</w:t>
      </w:r>
      <w:r w:rsidR="00F4507B">
        <w:rPr>
          <w:sz w:val="28"/>
          <w:szCs w:val="28"/>
        </w:rPr>
        <w:t>.</w:t>
      </w:r>
      <w:r w:rsidR="0098364B">
        <w:rPr>
          <w:sz w:val="28"/>
          <w:szCs w:val="28"/>
        </w:rPr>
        <w:t>,</w:t>
      </w:r>
      <w:r w:rsidR="00717555">
        <w:rPr>
          <w:sz w:val="28"/>
          <w:szCs w:val="28"/>
        </w:rPr>
        <w:t xml:space="preserve">  в том числе</w:t>
      </w:r>
      <w:r w:rsidR="00EE738D">
        <w:rPr>
          <w:sz w:val="28"/>
          <w:szCs w:val="28"/>
        </w:rPr>
        <w:t>:</w:t>
      </w:r>
      <w:r w:rsidR="00717555">
        <w:rPr>
          <w:sz w:val="28"/>
          <w:szCs w:val="28"/>
        </w:rPr>
        <w:t xml:space="preserve"> </w:t>
      </w:r>
      <w:r w:rsidR="00EE738D">
        <w:rPr>
          <w:sz w:val="28"/>
          <w:szCs w:val="28"/>
        </w:rPr>
        <w:t>заработная плата</w:t>
      </w:r>
      <w:r w:rsidR="00C06112">
        <w:rPr>
          <w:sz w:val="28"/>
          <w:szCs w:val="28"/>
        </w:rPr>
        <w:t xml:space="preserve"> </w:t>
      </w:r>
      <w:r w:rsidR="00794914">
        <w:rPr>
          <w:sz w:val="28"/>
          <w:szCs w:val="28"/>
        </w:rPr>
        <w:t xml:space="preserve">и страховые взносы </w:t>
      </w:r>
      <w:r w:rsidR="003A14B2">
        <w:rPr>
          <w:sz w:val="28"/>
          <w:szCs w:val="28"/>
        </w:rPr>
        <w:t>1 927</w:t>
      </w:r>
      <w:r w:rsidR="00F4507B">
        <w:rPr>
          <w:sz w:val="28"/>
          <w:szCs w:val="28"/>
        </w:rPr>
        <w:t xml:space="preserve"> тыс.</w:t>
      </w:r>
      <w:r w:rsidR="0098364B">
        <w:rPr>
          <w:sz w:val="28"/>
          <w:szCs w:val="28"/>
        </w:rPr>
        <w:t xml:space="preserve"> р</w:t>
      </w:r>
      <w:r w:rsidR="00EE738D">
        <w:rPr>
          <w:sz w:val="28"/>
          <w:szCs w:val="28"/>
        </w:rPr>
        <w:t>уб</w:t>
      </w:r>
      <w:r w:rsidR="00F829BE">
        <w:rPr>
          <w:sz w:val="28"/>
          <w:szCs w:val="28"/>
        </w:rPr>
        <w:t>.</w:t>
      </w:r>
      <w:r w:rsidR="003A14B2">
        <w:rPr>
          <w:sz w:val="28"/>
          <w:szCs w:val="28"/>
        </w:rPr>
        <w:t xml:space="preserve">; </w:t>
      </w:r>
      <w:r w:rsidR="008454E6">
        <w:rPr>
          <w:sz w:val="28"/>
          <w:szCs w:val="28"/>
        </w:rPr>
        <w:t xml:space="preserve">по подразделу 11 "Резервный фонд" предусмотрены на резервные средства по ГО ЧС в сумме 60,0 тыс.руб., </w:t>
      </w:r>
      <w:r w:rsidR="00EE738D">
        <w:rPr>
          <w:sz w:val="28"/>
          <w:szCs w:val="28"/>
        </w:rPr>
        <w:t>по подразделу 13</w:t>
      </w:r>
      <w:r w:rsidR="00366F49">
        <w:rPr>
          <w:sz w:val="28"/>
          <w:szCs w:val="28"/>
        </w:rPr>
        <w:t xml:space="preserve"> «Другие общегосударственные вопросы»</w:t>
      </w:r>
      <w:r w:rsidR="00EE738D">
        <w:rPr>
          <w:sz w:val="28"/>
          <w:szCs w:val="28"/>
        </w:rPr>
        <w:t xml:space="preserve"> </w:t>
      </w:r>
      <w:r w:rsidR="006F64D8">
        <w:rPr>
          <w:sz w:val="28"/>
          <w:szCs w:val="28"/>
        </w:rPr>
        <w:t xml:space="preserve">в сумме </w:t>
      </w:r>
      <w:r w:rsidR="005E04C7">
        <w:rPr>
          <w:sz w:val="28"/>
          <w:szCs w:val="28"/>
        </w:rPr>
        <w:t>8 786</w:t>
      </w:r>
      <w:r w:rsidR="0089123F">
        <w:rPr>
          <w:sz w:val="28"/>
          <w:szCs w:val="28"/>
        </w:rPr>
        <w:t>6</w:t>
      </w:r>
      <w:r w:rsidR="00F4507B">
        <w:rPr>
          <w:sz w:val="28"/>
          <w:szCs w:val="28"/>
        </w:rPr>
        <w:t xml:space="preserve"> тыс. руб.</w:t>
      </w:r>
      <w:r w:rsidR="00366F49">
        <w:rPr>
          <w:sz w:val="28"/>
          <w:szCs w:val="28"/>
        </w:rPr>
        <w:t>, в том числе:</w:t>
      </w:r>
      <w:r w:rsidR="00EE738D">
        <w:rPr>
          <w:sz w:val="28"/>
          <w:szCs w:val="28"/>
        </w:rPr>
        <w:t xml:space="preserve"> </w:t>
      </w:r>
      <w:r w:rsidR="006F64D8">
        <w:rPr>
          <w:sz w:val="28"/>
          <w:szCs w:val="28"/>
        </w:rPr>
        <w:t xml:space="preserve">заработная плата </w:t>
      </w:r>
      <w:r w:rsidR="003A14B2">
        <w:rPr>
          <w:sz w:val="28"/>
          <w:szCs w:val="28"/>
        </w:rPr>
        <w:t>и страховые взносы 1 832</w:t>
      </w:r>
      <w:r w:rsidR="00366F49">
        <w:rPr>
          <w:sz w:val="28"/>
          <w:szCs w:val="28"/>
        </w:rPr>
        <w:t xml:space="preserve"> </w:t>
      </w:r>
      <w:r w:rsidR="00F4507B">
        <w:rPr>
          <w:sz w:val="28"/>
          <w:szCs w:val="28"/>
        </w:rPr>
        <w:t>тыс.</w:t>
      </w:r>
      <w:r w:rsidR="00366F49">
        <w:rPr>
          <w:sz w:val="28"/>
          <w:szCs w:val="28"/>
        </w:rPr>
        <w:t xml:space="preserve"> руб</w:t>
      </w:r>
      <w:r w:rsidR="00F4507B">
        <w:rPr>
          <w:sz w:val="28"/>
          <w:szCs w:val="28"/>
        </w:rPr>
        <w:t>.</w:t>
      </w:r>
      <w:r w:rsidR="004878E7">
        <w:rPr>
          <w:sz w:val="28"/>
          <w:szCs w:val="28"/>
        </w:rPr>
        <w:t>, оплата р</w:t>
      </w:r>
      <w:r w:rsidR="00080CA9">
        <w:rPr>
          <w:sz w:val="28"/>
          <w:szCs w:val="28"/>
        </w:rPr>
        <w:t>абот, услуг 6 664</w:t>
      </w:r>
      <w:r w:rsidR="00F4507B">
        <w:rPr>
          <w:sz w:val="28"/>
          <w:szCs w:val="28"/>
        </w:rPr>
        <w:t xml:space="preserve"> тыс.</w:t>
      </w:r>
      <w:r w:rsidR="006F64D8">
        <w:rPr>
          <w:sz w:val="28"/>
          <w:szCs w:val="28"/>
        </w:rPr>
        <w:t xml:space="preserve"> руб</w:t>
      </w:r>
      <w:r w:rsidR="00F4507B">
        <w:rPr>
          <w:sz w:val="28"/>
          <w:szCs w:val="28"/>
        </w:rPr>
        <w:t>.</w:t>
      </w:r>
      <w:r w:rsidR="00080CA9">
        <w:rPr>
          <w:sz w:val="28"/>
          <w:szCs w:val="28"/>
        </w:rPr>
        <w:t>, приобретение материальных запасов 350,0 тыс.руб.</w:t>
      </w:r>
    </w:p>
    <w:p w:rsidR="0098364B" w:rsidRDefault="0098364B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02 «Национальная оборона»</w:t>
      </w:r>
      <w:r w:rsidR="00D90B2B">
        <w:rPr>
          <w:sz w:val="28"/>
          <w:szCs w:val="28"/>
        </w:rPr>
        <w:t xml:space="preserve"> подразделу 03 «Мобилизация и вневойсковая подготовка»</w:t>
      </w:r>
      <w:r w:rsidR="006F64D8">
        <w:rPr>
          <w:sz w:val="28"/>
          <w:szCs w:val="28"/>
        </w:rPr>
        <w:t xml:space="preserve"> в сумме </w:t>
      </w:r>
      <w:r w:rsidR="00324835">
        <w:rPr>
          <w:sz w:val="28"/>
          <w:szCs w:val="28"/>
        </w:rPr>
        <w:t>330,8</w:t>
      </w:r>
      <w:r w:rsidR="00DE4ABB">
        <w:rPr>
          <w:sz w:val="28"/>
          <w:szCs w:val="28"/>
        </w:rPr>
        <w:t xml:space="preserve"> тыс.</w:t>
      </w:r>
      <w:r w:rsidR="00366F49">
        <w:rPr>
          <w:sz w:val="28"/>
          <w:szCs w:val="28"/>
        </w:rPr>
        <w:t xml:space="preserve"> ру</w:t>
      </w:r>
      <w:r w:rsidR="00DE2E2E">
        <w:rPr>
          <w:sz w:val="28"/>
          <w:szCs w:val="28"/>
        </w:rPr>
        <w:t>б</w:t>
      </w:r>
      <w:r w:rsidR="00DE4ABB">
        <w:rPr>
          <w:sz w:val="28"/>
          <w:szCs w:val="28"/>
        </w:rPr>
        <w:t>.</w:t>
      </w:r>
      <w:r w:rsidR="00DE2E2E">
        <w:rPr>
          <w:sz w:val="28"/>
          <w:szCs w:val="28"/>
        </w:rPr>
        <w:t xml:space="preserve">, в том числе: заработная   плата </w:t>
      </w:r>
      <w:r w:rsidR="004878E7">
        <w:rPr>
          <w:sz w:val="28"/>
          <w:szCs w:val="28"/>
        </w:rPr>
        <w:t xml:space="preserve">и страховые взносы </w:t>
      </w:r>
      <w:r w:rsidR="00DE4ABB">
        <w:rPr>
          <w:sz w:val="28"/>
          <w:szCs w:val="28"/>
        </w:rPr>
        <w:t xml:space="preserve"> </w:t>
      </w:r>
      <w:r w:rsidR="00324835">
        <w:rPr>
          <w:sz w:val="28"/>
          <w:szCs w:val="28"/>
        </w:rPr>
        <w:t>305</w:t>
      </w:r>
      <w:r w:rsidR="004878E7">
        <w:rPr>
          <w:sz w:val="28"/>
          <w:szCs w:val="28"/>
        </w:rPr>
        <w:t xml:space="preserve"> </w:t>
      </w:r>
      <w:r w:rsidR="00DE4ABB">
        <w:rPr>
          <w:sz w:val="28"/>
          <w:szCs w:val="28"/>
        </w:rPr>
        <w:t>тыс.</w:t>
      </w:r>
      <w:r w:rsidR="00DE2E2E">
        <w:rPr>
          <w:sz w:val="28"/>
          <w:szCs w:val="28"/>
        </w:rPr>
        <w:t xml:space="preserve"> руб</w:t>
      </w:r>
      <w:r w:rsidR="00DE4ABB">
        <w:rPr>
          <w:sz w:val="28"/>
          <w:szCs w:val="28"/>
        </w:rPr>
        <w:t>.</w:t>
      </w:r>
      <w:r w:rsidR="00DE2E2E">
        <w:rPr>
          <w:sz w:val="28"/>
          <w:szCs w:val="28"/>
        </w:rPr>
        <w:t>, посту</w:t>
      </w:r>
      <w:r w:rsidR="006F64D8">
        <w:rPr>
          <w:sz w:val="28"/>
          <w:szCs w:val="28"/>
        </w:rPr>
        <w:t xml:space="preserve">пление нефинансовых активов </w:t>
      </w:r>
      <w:r w:rsidR="00324835">
        <w:rPr>
          <w:sz w:val="28"/>
          <w:szCs w:val="28"/>
        </w:rPr>
        <w:t>25,8</w:t>
      </w:r>
      <w:r w:rsidR="00DE4ABB">
        <w:rPr>
          <w:sz w:val="28"/>
          <w:szCs w:val="28"/>
        </w:rPr>
        <w:t xml:space="preserve"> тыс.</w:t>
      </w:r>
      <w:r w:rsidR="00DE2E2E">
        <w:rPr>
          <w:sz w:val="28"/>
          <w:szCs w:val="28"/>
        </w:rPr>
        <w:t xml:space="preserve"> руб.</w:t>
      </w:r>
    </w:p>
    <w:p w:rsidR="00DE4ABB" w:rsidRDefault="00DE4ABB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04 «Национальная экономика» подразделу 09</w:t>
      </w:r>
      <w:r w:rsidR="006C5E95">
        <w:rPr>
          <w:sz w:val="28"/>
          <w:szCs w:val="28"/>
        </w:rPr>
        <w:t xml:space="preserve"> «</w:t>
      </w:r>
      <w:r w:rsidR="004878E7">
        <w:rPr>
          <w:sz w:val="28"/>
          <w:szCs w:val="28"/>
        </w:rPr>
        <w:t>Д</w:t>
      </w:r>
      <w:r w:rsidR="00FF4E75">
        <w:rPr>
          <w:sz w:val="28"/>
          <w:szCs w:val="28"/>
        </w:rPr>
        <w:t>орожное хозяйство» в сумме 1 716</w:t>
      </w:r>
      <w:r w:rsidR="006C5E9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руб., в том числе: дороги местно</w:t>
      </w:r>
      <w:r w:rsidR="00FF4E75">
        <w:rPr>
          <w:sz w:val="28"/>
          <w:szCs w:val="28"/>
        </w:rPr>
        <w:t>го значения 1 716</w:t>
      </w:r>
      <w:r w:rsidR="006C5E95">
        <w:rPr>
          <w:sz w:val="28"/>
          <w:szCs w:val="28"/>
        </w:rPr>
        <w:t>,0 тыс.руб.</w:t>
      </w:r>
    </w:p>
    <w:p w:rsidR="00F337A6" w:rsidRDefault="00F337A6" w:rsidP="00F33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07 «Молодежная политика» подразделу 07 «</w:t>
      </w:r>
      <w:r w:rsidR="004878E7">
        <w:rPr>
          <w:sz w:val="28"/>
          <w:szCs w:val="28"/>
        </w:rPr>
        <w:t>Молодежная пол</w:t>
      </w:r>
      <w:r w:rsidR="00345DD0">
        <w:rPr>
          <w:sz w:val="28"/>
          <w:szCs w:val="28"/>
        </w:rPr>
        <w:t>итика» в сумме 611</w:t>
      </w:r>
      <w:r>
        <w:rPr>
          <w:sz w:val="28"/>
          <w:szCs w:val="28"/>
        </w:rPr>
        <w:t xml:space="preserve"> тыс. руб.</w:t>
      </w:r>
      <w:r w:rsidR="00DE0FF3">
        <w:rPr>
          <w:sz w:val="28"/>
          <w:szCs w:val="28"/>
        </w:rPr>
        <w:t xml:space="preserve">, в том числе: заработная </w:t>
      </w:r>
      <w:r w:rsidR="00345DD0">
        <w:rPr>
          <w:sz w:val="28"/>
          <w:szCs w:val="28"/>
        </w:rPr>
        <w:t xml:space="preserve">  плата и страховые взносы 611</w:t>
      </w:r>
      <w:r w:rsidR="00DE0FF3">
        <w:rPr>
          <w:sz w:val="28"/>
          <w:szCs w:val="28"/>
        </w:rPr>
        <w:t xml:space="preserve"> тыс. руб.</w:t>
      </w:r>
    </w:p>
    <w:p w:rsidR="00F34C01" w:rsidRDefault="003E3DDF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08 «Культура, кинематография средства массовой информации» подразделу</w:t>
      </w:r>
      <w:r w:rsidR="006F64D8">
        <w:rPr>
          <w:sz w:val="28"/>
          <w:szCs w:val="28"/>
        </w:rPr>
        <w:t xml:space="preserve"> 01 «Культура» в сумме </w:t>
      </w:r>
      <w:r w:rsidR="00345DD0">
        <w:rPr>
          <w:sz w:val="28"/>
          <w:szCs w:val="28"/>
        </w:rPr>
        <w:t xml:space="preserve"> 2 002</w:t>
      </w:r>
      <w:r w:rsidR="00DE4AB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B57E59">
        <w:rPr>
          <w:sz w:val="28"/>
          <w:szCs w:val="28"/>
        </w:rPr>
        <w:t>руб</w:t>
      </w:r>
      <w:r w:rsidR="006F64D8">
        <w:rPr>
          <w:sz w:val="28"/>
          <w:szCs w:val="28"/>
        </w:rPr>
        <w:t>.</w:t>
      </w:r>
    </w:p>
    <w:p w:rsidR="0089123F" w:rsidRDefault="0089123F" w:rsidP="0001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10 "Социальная политика" на пенсионное обеспечение, на </w:t>
      </w:r>
      <w:r w:rsidR="00A43F2A">
        <w:rPr>
          <w:sz w:val="28"/>
          <w:szCs w:val="28"/>
        </w:rPr>
        <w:t xml:space="preserve">доплату к </w:t>
      </w:r>
      <w:proofErr w:type="spellStart"/>
      <w:r w:rsidR="00A43F2A">
        <w:rPr>
          <w:sz w:val="28"/>
          <w:szCs w:val="28"/>
        </w:rPr>
        <w:t>гос.пенсии</w:t>
      </w:r>
      <w:proofErr w:type="spellEnd"/>
      <w:r w:rsidR="00A43F2A">
        <w:rPr>
          <w:sz w:val="28"/>
          <w:szCs w:val="28"/>
        </w:rPr>
        <w:t xml:space="preserve"> за выслугу лет за муниципальную службу в сумме 120,0 тыс.руб.</w:t>
      </w:r>
    </w:p>
    <w:p w:rsidR="002A09F2" w:rsidRDefault="002A09F2" w:rsidP="002A09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2A09F2" w:rsidSect="002A09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43EB"/>
    <w:multiLevelType w:val="hybridMultilevel"/>
    <w:tmpl w:val="B85AE11C"/>
    <w:lvl w:ilvl="0" w:tplc="CD5E42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D0A"/>
    <w:rsid w:val="000117D9"/>
    <w:rsid w:val="00033FC1"/>
    <w:rsid w:val="00034C5D"/>
    <w:rsid w:val="0004052F"/>
    <w:rsid w:val="00076D0A"/>
    <w:rsid w:val="00080CA9"/>
    <w:rsid w:val="000D2CE6"/>
    <w:rsid w:val="000E661A"/>
    <w:rsid w:val="00131B97"/>
    <w:rsid w:val="00151709"/>
    <w:rsid w:val="00170A8C"/>
    <w:rsid w:val="00187183"/>
    <w:rsid w:val="00190373"/>
    <w:rsid w:val="001911B2"/>
    <w:rsid w:val="001A5E32"/>
    <w:rsid w:val="001B4294"/>
    <w:rsid w:val="001D1E5D"/>
    <w:rsid w:val="00234ED4"/>
    <w:rsid w:val="00251F21"/>
    <w:rsid w:val="0026085E"/>
    <w:rsid w:val="00271796"/>
    <w:rsid w:val="0027471D"/>
    <w:rsid w:val="002856E8"/>
    <w:rsid w:val="0029424C"/>
    <w:rsid w:val="002A09F2"/>
    <w:rsid w:val="002B111B"/>
    <w:rsid w:val="002B3066"/>
    <w:rsid w:val="002C2E37"/>
    <w:rsid w:val="002D42F1"/>
    <w:rsid w:val="00312852"/>
    <w:rsid w:val="00324835"/>
    <w:rsid w:val="003279B9"/>
    <w:rsid w:val="00343458"/>
    <w:rsid w:val="00345DD0"/>
    <w:rsid w:val="00366F49"/>
    <w:rsid w:val="0037180A"/>
    <w:rsid w:val="003A14B2"/>
    <w:rsid w:val="003A2B6D"/>
    <w:rsid w:val="003B38B4"/>
    <w:rsid w:val="003E1975"/>
    <w:rsid w:val="003E3DDF"/>
    <w:rsid w:val="003E417C"/>
    <w:rsid w:val="003F5DCA"/>
    <w:rsid w:val="0043085E"/>
    <w:rsid w:val="00454236"/>
    <w:rsid w:val="00473019"/>
    <w:rsid w:val="004733A9"/>
    <w:rsid w:val="004878E7"/>
    <w:rsid w:val="004A1BE8"/>
    <w:rsid w:val="004A74C8"/>
    <w:rsid w:val="004B62B6"/>
    <w:rsid w:val="004B6A2C"/>
    <w:rsid w:val="004C22CC"/>
    <w:rsid w:val="004E2EF9"/>
    <w:rsid w:val="00501398"/>
    <w:rsid w:val="00520AB4"/>
    <w:rsid w:val="00535A14"/>
    <w:rsid w:val="00573A58"/>
    <w:rsid w:val="00586978"/>
    <w:rsid w:val="005A15F0"/>
    <w:rsid w:val="005D00E2"/>
    <w:rsid w:val="005E04C7"/>
    <w:rsid w:val="005E5814"/>
    <w:rsid w:val="006051D2"/>
    <w:rsid w:val="006076F6"/>
    <w:rsid w:val="00611516"/>
    <w:rsid w:val="0061423D"/>
    <w:rsid w:val="0062391B"/>
    <w:rsid w:val="00645BA5"/>
    <w:rsid w:val="00675A9D"/>
    <w:rsid w:val="00691A70"/>
    <w:rsid w:val="006C0E88"/>
    <w:rsid w:val="006C5E95"/>
    <w:rsid w:val="006E643A"/>
    <w:rsid w:val="006F64D8"/>
    <w:rsid w:val="00717555"/>
    <w:rsid w:val="00735624"/>
    <w:rsid w:val="00794914"/>
    <w:rsid w:val="00796A8A"/>
    <w:rsid w:val="007A564F"/>
    <w:rsid w:val="007B4E4B"/>
    <w:rsid w:val="007C1CAC"/>
    <w:rsid w:val="007D482D"/>
    <w:rsid w:val="007E55C0"/>
    <w:rsid w:val="007F3E5D"/>
    <w:rsid w:val="00806E14"/>
    <w:rsid w:val="00814724"/>
    <w:rsid w:val="008163EB"/>
    <w:rsid w:val="00825670"/>
    <w:rsid w:val="00843DE8"/>
    <w:rsid w:val="008454E6"/>
    <w:rsid w:val="00852169"/>
    <w:rsid w:val="008618BB"/>
    <w:rsid w:val="008672C4"/>
    <w:rsid w:val="0089123F"/>
    <w:rsid w:val="00967AC8"/>
    <w:rsid w:val="00974D8A"/>
    <w:rsid w:val="0098364B"/>
    <w:rsid w:val="00987020"/>
    <w:rsid w:val="009A2AFD"/>
    <w:rsid w:val="009A6C1F"/>
    <w:rsid w:val="009B3180"/>
    <w:rsid w:val="009B5560"/>
    <w:rsid w:val="009E1194"/>
    <w:rsid w:val="009F1FD2"/>
    <w:rsid w:val="009F471B"/>
    <w:rsid w:val="00A04148"/>
    <w:rsid w:val="00A1391B"/>
    <w:rsid w:val="00A34724"/>
    <w:rsid w:val="00A40EB2"/>
    <w:rsid w:val="00A43F2A"/>
    <w:rsid w:val="00A53747"/>
    <w:rsid w:val="00A56666"/>
    <w:rsid w:val="00AA49EB"/>
    <w:rsid w:val="00AA5B26"/>
    <w:rsid w:val="00AD03E9"/>
    <w:rsid w:val="00B04A36"/>
    <w:rsid w:val="00B377AC"/>
    <w:rsid w:val="00B57E59"/>
    <w:rsid w:val="00B64852"/>
    <w:rsid w:val="00B67391"/>
    <w:rsid w:val="00B73860"/>
    <w:rsid w:val="00B84A9A"/>
    <w:rsid w:val="00BA3B34"/>
    <w:rsid w:val="00C06112"/>
    <w:rsid w:val="00C20064"/>
    <w:rsid w:val="00C45538"/>
    <w:rsid w:val="00C60771"/>
    <w:rsid w:val="00C70681"/>
    <w:rsid w:val="00C82977"/>
    <w:rsid w:val="00C877F6"/>
    <w:rsid w:val="00C91948"/>
    <w:rsid w:val="00CA5DA5"/>
    <w:rsid w:val="00CB238E"/>
    <w:rsid w:val="00CB59F9"/>
    <w:rsid w:val="00CD20F4"/>
    <w:rsid w:val="00CE4768"/>
    <w:rsid w:val="00D314CA"/>
    <w:rsid w:val="00D90B2B"/>
    <w:rsid w:val="00D92DB5"/>
    <w:rsid w:val="00DA37FB"/>
    <w:rsid w:val="00DA7608"/>
    <w:rsid w:val="00DB265D"/>
    <w:rsid w:val="00DE0FF3"/>
    <w:rsid w:val="00DE2E2E"/>
    <w:rsid w:val="00DE4ABB"/>
    <w:rsid w:val="00DF0791"/>
    <w:rsid w:val="00E01E7F"/>
    <w:rsid w:val="00E02258"/>
    <w:rsid w:val="00E279B2"/>
    <w:rsid w:val="00EC4F50"/>
    <w:rsid w:val="00ED0C15"/>
    <w:rsid w:val="00ED1F93"/>
    <w:rsid w:val="00EE026B"/>
    <w:rsid w:val="00EE738D"/>
    <w:rsid w:val="00EE78A0"/>
    <w:rsid w:val="00EF141E"/>
    <w:rsid w:val="00F337A6"/>
    <w:rsid w:val="00F34C01"/>
    <w:rsid w:val="00F4507B"/>
    <w:rsid w:val="00F56919"/>
    <w:rsid w:val="00F82132"/>
    <w:rsid w:val="00F829BE"/>
    <w:rsid w:val="00F96ACC"/>
    <w:rsid w:val="00F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1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C7CD-6259-43F4-A094-12163046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Эконом</cp:lastModifiedBy>
  <cp:revision>79</cp:revision>
  <cp:lastPrinted>2012-08-20T03:30:00Z</cp:lastPrinted>
  <dcterms:created xsi:type="dcterms:W3CDTF">2013-11-12T02:33:00Z</dcterms:created>
  <dcterms:modified xsi:type="dcterms:W3CDTF">2020-01-28T05:57:00Z</dcterms:modified>
</cp:coreProperties>
</file>